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F6" w:rsidRPr="00E91E00" w:rsidRDefault="008870F6" w:rsidP="008870F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91E00">
        <w:rPr>
          <w:rFonts w:ascii="Times New Roman" w:hAnsi="Times New Roman"/>
          <w:sz w:val="28"/>
          <w:szCs w:val="28"/>
          <w:lang w:val="ru-RU"/>
        </w:rPr>
        <w:t>Утверждаю:</w:t>
      </w:r>
    </w:p>
    <w:p w:rsidR="008870F6" w:rsidRPr="00E91E00" w:rsidRDefault="008870F6" w:rsidP="008870F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91E00">
        <w:rPr>
          <w:rFonts w:ascii="Times New Roman" w:hAnsi="Times New Roman"/>
          <w:sz w:val="28"/>
          <w:szCs w:val="28"/>
          <w:lang w:val="ru-RU"/>
        </w:rPr>
        <w:t>Директор МКУ «</w:t>
      </w:r>
      <w:r>
        <w:rPr>
          <w:rFonts w:ascii="Times New Roman" w:hAnsi="Times New Roman"/>
          <w:sz w:val="28"/>
          <w:szCs w:val="28"/>
          <w:lang w:val="ru-RU"/>
        </w:rPr>
        <w:t>ЦБС г. Аргун</w:t>
      </w:r>
      <w:r w:rsidRPr="00E91E00">
        <w:rPr>
          <w:rFonts w:ascii="Times New Roman" w:hAnsi="Times New Roman"/>
          <w:sz w:val="28"/>
          <w:szCs w:val="28"/>
          <w:lang w:val="ru-RU"/>
        </w:rPr>
        <w:t>»</w:t>
      </w:r>
    </w:p>
    <w:p w:rsidR="008870F6" w:rsidRPr="00E91E00" w:rsidRDefault="008870F6" w:rsidP="008870F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91E00">
        <w:rPr>
          <w:rFonts w:ascii="Times New Roman" w:hAnsi="Times New Roman"/>
          <w:sz w:val="28"/>
          <w:szCs w:val="28"/>
          <w:lang w:val="ru-RU"/>
        </w:rPr>
        <w:t>________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Абдулмуслимов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У.Х.</w:t>
      </w:r>
    </w:p>
    <w:p w:rsidR="008870F6" w:rsidRPr="00231141" w:rsidRDefault="008870F6" w:rsidP="008870F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«___» ________2022</w:t>
      </w:r>
      <w:r w:rsidRPr="00E91E00">
        <w:rPr>
          <w:rFonts w:ascii="Times New Roman" w:hAnsi="Times New Roman"/>
          <w:sz w:val="28"/>
          <w:szCs w:val="28"/>
          <w:lang w:val="ru-RU"/>
        </w:rPr>
        <w:t>г</w:t>
      </w:r>
    </w:p>
    <w:p w:rsidR="008870F6" w:rsidRPr="00E91E00" w:rsidRDefault="008870F6" w:rsidP="008870F6">
      <w:pPr>
        <w:jc w:val="right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8870F6" w:rsidRDefault="008870F6" w:rsidP="008870F6">
      <w:pPr>
        <w:rPr>
          <w:rFonts w:ascii="Times New Roman" w:hAnsi="Times New Roman"/>
          <w:b/>
          <w:lang w:val="ru-RU"/>
        </w:rPr>
      </w:pPr>
    </w:p>
    <w:p w:rsidR="008870F6" w:rsidRDefault="008870F6" w:rsidP="008870F6">
      <w:pPr>
        <w:rPr>
          <w:rFonts w:ascii="Times New Roman" w:hAnsi="Times New Roman"/>
          <w:b/>
          <w:lang w:val="ru-RU"/>
        </w:rPr>
      </w:pPr>
    </w:p>
    <w:p w:rsidR="008870F6" w:rsidRDefault="008870F6" w:rsidP="008870F6">
      <w:pPr>
        <w:rPr>
          <w:rFonts w:ascii="Times New Roman" w:hAnsi="Times New Roman"/>
          <w:b/>
          <w:lang w:val="ru-RU"/>
        </w:rPr>
      </w:pPr>
    </w:p>
    <w:p w:rsidR="008870F6" w:rsidRDefault="008870F6" w:rsidP="008870F6">
      <w:pPr>
        <w:rPr>
          <w:rFonts w:ascii="Times New Roman" w:hAnsi="Times New Roman"/>
          <w:b/>
          <w:lang w:val="ru-RU"/>
        </w:rPr>
      </w:pPr>
    </w:p>
    <w:p w:rsidR="008870F6" w:rsidRPr="00BA0005" w:rsidRDefault="008870F6" w:rsidP="008870F6">
      <w:pPr>
        <w:rPr>
          <w:rFonts w:ascii="Times New Roman" w:hAnsi="Times New Roman"/>
          <w:b/>
          <w:lang w:val="ru-RU"/>
        </w:rPr>
      </w:pPr>
    </w:p>
    <w:p w:rsidR="008870F6" w:rsidRPr="00BA0005" w:rsidRDefault="008870F6" w:rsidP="008870F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0005"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8870F6" w:rsidRPr="00BA0005" w:rsidRDefault="008870F6" w:rsidP="008870F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0005">
        <w:rPr>
          <w:rFonts w:ascii="Times New Roman" w:hAnsi="Times New Roman"/>
          <w:b/>
          <w:sz w:val="28"/>
          <w:szCs w:val="28"/>
          <w:lang w:val="ru-RU"/>
        </w:rPr>
        <w:t>работы МКУ «Централизованная библиотечная система г. Аргун»</w:t>
      </w:r>
    </w:p>
    <w:p w:rsidR="008870F6" w:rsidRPr="00BA0005" w:rsidRDefault="008870F6" w:rsidP="008870F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0005">
        <w:rPr>
          <w:rFonts w:ascii="Times New Roman" w:hAnsi="Times New Roman"/>
          <w:b/>
          <w:color w:val="000000"/>
          <w:sz w:val="28"/>
          <w:szCs w:val="28"/>
          <w:lang w:val="ru-RU"/>
        </w:rPr>
        <w:t>по духовно-нравственному воспитанию молодежи</w:t>
      </w:r>
      <w:r w:rsidRPr="00BA0005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A0005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квартал 2022 год.</w:t>
      </w: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1321"/>
        <w:gridCol w:w="5190"/>
        <w:gridCol w:w="2003"/>
        <w:gridCol w:w="2983"/>
        <w:gridCol w:w="3813"/>
      </w:tblGrid>
      <w:tr w:rsidR="008870F6" w:rsidTr="004E0581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F6" w:rsidRDefault="008870F6" w:rsidP="0010768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870F6" w:rsidRDefault="008870F6" w:rsidP="0010768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F6" w:rsidRDefault="008870F6" w:rsidP="001076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F6" w:rsidRDefault="008870F6" w:rsidP="001076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F6" w:rsidRDefault="008870F6" w:rsidP="001076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F6" w:rsidRDefault="008870F6" w:rsidP="001076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  <w:proofErr w:type="spellEnd"/>
          </w:p>
        </w:tc>
      </w:tr>
      <w:tr w:rsidR="008870F6" w:rsidTr="004E0581">
        <w:tc>
          <w:tcPr>
            <w:tcW w:w="1321" w:type="dxa"/>
          </w:tcPr>
          <w:p w:rsidR="008870F6" w:rsidRDefault="008870F6" w:rsidP="004E058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8870F6" w:rsidRDefault="008870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Годовщина (2015) присвоения г. Грозный почетного звания  </w:t>
            </w:r>
          </w:p>
          <w:p w:rsidR="008870F6" w:rsidRDefault="008870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«Город воинской славы». Указ Президента РФ от 6 апреля 2015г.</w:t>
            </w:r>
          </w:p>
          <w:p w:rsidR="008870F6" w:rsidRPr="008870F6" w:rsidRDefault="008870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70F6">
              <w:rPr>
                <w:rFonts w:ascii="Times New Roman" w:hAnsi="Times New Roman"/>
                <w:sz w:val="28"/>
                <w:szCs w:val="28"/>
                <w:lang w:val="ru-RU"/>
              </w:rPr>
              <w:t>Час краеведения</w:t>
            </w:r>
          </w:p>
          <w:p w:rsidR="008870F6" w:rsidRDefault="008870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70F6">
              <w:rPr>
                <w:rFonts w:ascii="Times New Roman" w:hAnsi="Times New Roman"/>
                <w:sz w:val="28"/>
                <w:szCs w:val="28"/>
                <w:lang w:val="ru-RU"/>
              </w:rPr>
              <w:t>«Город воинской славы»</w:t>
            </w:r>
          </w:p>
        </w:tc>
        <w:tc>
          <w:tcPr>
            <w:tcW w:w="2003" w:type="dxa"/>
            <w:hideMark/>
          </w:tcPr>
          <w:p w:rsidR="008870F6" w:rsidRDefault="008870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 апреля</w:t>
            </w:r>
          </w:p>
          <w:p w:rsidR="008870F6" w:rsidRDefault="008870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2022г.</w:t>
            </w:r>
          </w:p>
          <w:p w:rsidR="008870F6" w:rsidRDefault="008870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11:00</w:t>
            </w:r>
          </w:p>
        </w:tc>
        <w:tc>
          <w:tcPr>
            <w:tcW w:w="2983" w:type="dxa"/>
            <w:hideMark/>
          </w:tcPr>
          <w:p w:rsidR="008870F6" w:rsidRDefault="008870F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Аргунская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центральная городская библиотека</w:t>
            </w:r>
          </w:p>
          <w:p w:rsidR="008870F6" w:rsidRDefault="008870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3813" w:type="dxa"/>
            <w:hideMark/>
          </w:tcPr>
          <w:p w:rsidR="008870F6" w:rsidRDefault="008870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Зав. АЦГБ</w:t>
            </w:r>
          </w:p>
          <w:p w:rsidR="008870F6" w:rsidRDefault="008870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Э.А.</w:t>
            </w:r>
          </w:p>
        </w:tc>
      </w:tr>
      <w:tr w:rsidR="008870F6" w:rsidTr="004E0581">
        <w:tc>
          <w:tcPr>
            <w:tcW w:w="1321" w:type="dxa"/>
          </w:tcPr>
          <w:p w:rsidR="008870F6" w:rsidRDefault="008870F6" w:rsidP="004E058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8870F6" w:rsidRDefault="008870F6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мира. </w:t>
            </w:r>
          </w:p>
          <w:p w:rsidR="008870F6" w:rsidRDefault="008870F6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Отмена (2009) контртеррористической операции в ЧР.</w:t>
            </w:r>
          </w:p>
          <w:p w:rsidR="008870F6" w:rsidRDefault="008870F6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Постановлением Правительства РФ №1223 от 5 ноября 1999 года.</w:t>
            </w:r>
          </w:p>
          <w:p w:rsidR="008870F6" w:rsidRDefault="008870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Патриотический час: «Новая история Чеченской Республики.»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3" w:type="dxa"/>
            <w:hideMark/>
          </w:tcPr>
          <w:p w:rsidR="008870F6" w:rsidRDefault="008870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 апреля</w:t>
            </w:r>
          </w:p>
          <w:p w:rsidR="008870F6" w:rsidRDefault="008870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2022г.</w:t>
            </w:r>
          </w:p>
          <w:p w:rsidR="008870F6" w:rsidRDefault="008870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10:30</w:t>
            </w:r>
          </w:p>
        </w:tc>
        <w:tc>
          <w:tcPr>
            <w:tcW w:w="2983" w:type="dxa"/>
            <w:hideMark/>
          </w:tcPr>
          <w:p w:rsidR="008870F6" w:rsidRDefault="008870F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Аргунская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городская библиотка-филиал№3</w:t>
            </w:r>
          </w:p>
          <w:p w:rsidR="008870F6" w:rsidRDefault="008870F6">
            <w:pPr>
              <w:tabs>
                <w:tab w:val="left" w:pos="312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3813" w:type="dxa"/>
            <w:hideMark/>
          </w:tcPr>
          <w:p w:rsidR="008870F6" w:rsidRDefault="008870F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Зав. АГБ-филиала№3</w:t>
            </w:r>
          </w:p>
          <w:p w:rsidR="008870F6" w:rsidRDefault="008870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Асхабова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Х. Э.</w:t>
            </w:r>
          </w:p>
        </w:tc>
      </w:tr>
      <w:tr w:rsidR="008870F6" w:rsidTr="004E0581">
        <w:tc>
          <w:tcPr>
            <w:tcW w:w="1321" w:type="dxa"/>
          </w:tcPr>
          <w:p w:rsidR="008870F6" w:rsidRDefault="008870F6" w:rsidP="004E058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8870F6" w:rsidRDefault="008870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чеченского языка. Отмечается с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Times New Roman" w:hAnsi="Times New Roman"/>
                  <w:sz w:val="28"/>
                  <w:szCs w:val="28"/>
                  <w:lang w:val="ru-RU"/>
                </w:rPr>
                <w:t>2005 г</w:t>
              </w:r>
            </w:smartTag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8870F6" w:rsidRDefault="008870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Краеведческий час: «Знай язык свой родной»</w:t>
            </w:r>
          </w:p>
        </w:tc>
        <w:tc>
          <w:tcPr>
            <w:tcW w:w="2003" w:type="dxa"/>
            <w:hideMark/>
          </w:tcPr>
          <w:p w:rsidR="008870F6" w:rsidRDefault="008870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 апреля</w:t>
            </w:r>
          </w:p>
          <w:p w:rsidR="008870F6" w:rsidRDefault="008870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2022г.</w:t>
            </w:r>
          </w:p>
          <w:p w:rsidR="008870F6" w:rsidRDefault="008870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14:00</w:t>
            </w:r>
          </w:p>
        </w:tc>
        <w:tc>
          <w:tcPr>
            <w:tcW w:w="2983" w:type="dxa"/>
            <w:hideMark/>
          </w:tcPr>
          <w:p w:rsidR="008870F6" w:rsidRDefault="008870F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Чечен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-Аульская библиотека -филиал №6</w:t>
            </w:r>
          </w:p>
          <w:p w:rsidR="008870F6" w:rsidRDefault="008870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3813" w:type="dxa"/>
            <w:hideMark/>
          </w:tcPr>
          <w:p w:rsidR="008870F6" w:rsidRDefault="008870F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Чечен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-Аульской </w:t>
            </w:r>
          </w:p>
          <w:p w:rsidR="008870F6" w:rsidRDefault="008870F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библиотеки-филиала№6</w:t>
            </w:r>
          </w:p>
          <w:p w:rsidR="008870F6" w:rsidRDefault="008870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Яхъяева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 А.</w:t>
            </w:r>
          </w:p>
        </w:tc>
      </w:tr>
      <w:tr w:rsidR="008870F6" w:rsidTr="004E0581">
        <w:tc>
          <w:tcPr>
            <w:tcW w:w="1321" w:type="dxa"/>
          </w:tcPr>
          <w:p w:rsidR="008870F6" w:rsidRDefault="008870F6" w:rsidP="004E058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</w:tcPr>
          <w:p w:rsidR="008870F6" w:rsidRDefault="008870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Г1иллакхийн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хазна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ирсан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некъаш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 (Жизнь по обычаям – счастливая жизнь)</w:t>
            </w:r>
            <w:bookmarkStart w:id="0" w:name="_GoBack"/>
            <w:bookmarkEnd w:id="0"/>
          </w:p>
          <w:p w:rsidR="008870F6" w:rsidRPr="004E0581" w:rsidRDefault="008870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0581">
              <w:rPr>
                <w:rFonts w:ascii="Times New Roman" w:hAnsi="Times New Roman"/>
                <w:sz w:val="28"/>
                <w:szCs w:val="28"/>
                <w:lang w:val="ru-RU"/>
              </w:rPr>
              <w:t>Духовно-нравственное мероприятие</w:t>
            </w:r>
          </w:p>
          <w:p w:rsidR="008870F6" w:rsidRPr="004E0581" w:rsidRDefault="008870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0581">
              <w:rPr>
                <w:rFonts w:ascii="Times New Roman" w:hAnsi="Times New Roman"/>
                <w:sz w:val="28"/>
                <w:szCs w:val="28"/>
                <w:lang w:val="ru-RU"/>
              </w:rPr>
              <w:t>Просветительская лекция</w:t>
            </w:r>
          </w:p>
        </w:tc>
        <w:tc>
          <w:tcPr>
            <w:tcW w:w="2003" w:type="dxa"/>
            <w:hideMark/>
          </w:tcPr>
          <w:p w:rsidR="008870F6" w:rsidRDefault="008870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 апреля</w:t>
            </w:r>
          </w:p>
          <w:p w:rsidR="008870F6" w:rsidRDefault="008870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2022г.</w:t>
            </w:r>
          </w:p>
          <w:p w:rsidR="008870F6" w:rsidRDefault="008870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15:00</w:t>
            </w:r>
          </w:p>
        </w:tc>
        <w:tc>
          <w:tcPr>
            <w:tcW w:w="2983" w:type="dxa"/>
            <w:hideMark/>
          </w:tcPr>
          <w:p w:rsidR="008870F6" w:rsidRDefault="008870F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Аргунская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центральная городская библиотека</w:t>
            </w:r>
          </w:p>
          <w:p w:rsidR="008870F6" w:rsidRDefault="008870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3813" w:type="dxa"/>
            <w:hideMark/>
          </w:tcPr>
          <w:p w:rsidR="008870F6" w:rsidRDefault="008870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Зав. АЦГБ</w:t>
            </w:r>
          </w:p>
          <w:p w:rsidR="008870F6" w:rsidRDefault="008870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Э.А.</w:t>
            </w:r>
          </w:p>
        </w:tc>
      </w:tr>
      <w:tr w:rsidR="00167DB2" w:rsidTr="004E0581">
        <w:tc>
          <w:tcPr>
            <w:tcW w:w="1321" w:type="dxa"/>
          </w:tcPr>
          <w:p w:rsidR="00167DB2" w:rsidRDefault="00167DB2" w:rsidP="004E058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День победы советского народа в Великой Отечественной войны</w:t>
            </w:r>
          </w:p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Историко-патриотический час: «По тем дорогам, где прошла война»</w:t>
            </w:r>
          </w:p>
        </w:tc>
        <w:tc>
          <w:tcPr>
            <w:tcW w:w="2003" w:type="dxa"/>
            <w:hideMark/>
          </w:tcPr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 мая</w:t>
            </w:r>
          </w:p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2022г.</w:t>
            </w:r>
          </w:p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12:00</w:t>
            </w:r>
          </w:p>
        </w:tc>
        <w:tc>
          <w:tcPr>
            <w:tcW w:w="2983" w:type="dxa"/>
            <w:hideMark/>
          </w:tcPr>
          <w:p w:rsidR="00167DB2" w:rsidRDefault="00167DB2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Аргунская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городская библиотка-филиал№3</w:t>
            </w:r>
          </w:p>
          <w:p w:rsidR="00167DB2" w:rsidRDefault="00167DB2">
            <w:pPr>
              <w:tabs>
                <w:tab w:val="left" w:pos="312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3813" w:type="dxa"/>
            <w:hideMark/>
          </w:tcPr>
          <w:p w:rsidR="00167DB2" w:rsidRDefault="00167DB2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Зав. АГБ-филиала№3</w:t>
            </w:r>
          </w:p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Асхабова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Х. Э.</w:t>
            </w:r>
          </w:p>
        </w:tc>
      </w:tr>
      <w:tr w:rsidR="00167DB2" w:rsidTr="004E0581">
        <w:tc>
          <w:tcPr>
            <w:tcW w:w="1321" w:type="dxa"/>
          </w:tcPr>
          <w:p w:rsidR="00167DB2" w:rsidRDefault="00167DB2" w:rsidP="004E058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167DB2" w:rsidRDefault="00167DB2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 дню трагической гибели Кадырова А.-Х. первого Президента Ч.Р. </w:t>
            </w:r>
          </w:p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Урок мужества: «Героя не забыть никогда».</w:t>
            </w:r>
          </w:p>
        </w:tc>
        <w:tc>
          <w:tcPr>
            <w:tcW w:w="2003" w:type="dxa"/>
            <w:hideMark/>
          </w:tcPr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 мая</w:t>
            </w:r>
          </w:p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2022г.</w:t>
            </w:r>
          </w:p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16:00</w:t>
            </w:r>
          </w:p>
        </w:tc>
        <w:tc>
          <w:tcPr>
            <w:tcW w:w="2983" w:type="dxa"/>
            <w:hideMark/>
          </w:tcPr>
          <w:p w:rsidR="00167DB2" w:rsidRDefault="00167DB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Комсомольская библиотека-филиал №5</w:t>
            </w:r>
          </w:p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3813" w:type="dxa"/>
            <w:hideMark/>
          </w:tcPr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Комсомолькой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библиотеки-филиала№5</w:t>
            </w:r>
          </w:p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Салтыханова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 Ш.</w:t>
            </w:r>
          </w:p>
        </w:tc>
      </w:tr>
      <w:tr w:rsidR="00167DB2" w:rsidTr="004E0581">
        <w:tc>
          <w:tcPr>
            <w:tcW w:w="1321" w:type="dxa"/>
          </w:tcPr>
          <w:p w:rsidR="00167DB2" w:rsidRDefault="00167DB2" w:rsidP="004E058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18 лет (2004) со дня трагической гибели Кадырова Ахмата-Хаджи </w:t>
            </w:r>
          </w:p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Абдулхамидовича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первого Президента ЧР, Героя России.</w:t>
            </w:r>
          </w:p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Час памяти</w:t>
            </w:r>
          </w:p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«Ахмат-Хаджи: помним, скорбим, не забудем!»</w:t>
            </w:r>
          </w:p>
        </w:tc>
        <w:tc>
          <w:tcPr>
            <w:tcW w:w="2003" w:type="dxa"/>
            <w:hideMark/>
          </w:tcPr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мая</w:t>
            </w:r>
          </w:p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2022г.</w:t>
            </w:r>
          </w:p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10:30</w:t>
            </w:r>
          </w:p>
        </w:tc>
        <w:tc>
          <w:tcPr>
            <w:tcW w:w="2983" w:type="dxa"/>
            <w:hideMark/>
          </w:tcPr>
          <w:p w:rsidR="00167DB2" w:rsidRDefault="00167DB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Аргунская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центральная городская библиотека</w:t>
            </w:r>
          </w:p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3813" w:type="dxa"/>
            <w:hideMark/>
          </w:tcPr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Зав. АЦГБ</w:t>
            </w:r>
          </w:p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Э.А.</w:t>
            </w:r>
          </w:p>
        </w:tc>
      </w:tr>
      <w:tr w:rsidR="00167DB2" w:rsidTr="004E0581">
        <w:tc>
          <w:tcPr>
            <w:tcW w:w="1321" w:type="dxa"/>
          </w:tcPr>
          <w:p w:rsidR="00167DB2" w:rsidRDefault="00167DB2" w:rsidP="004E058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День памяти и скорби по жертвам Кавказской войны 1817-1864 гг.</w:t>
            </w:r>
          </w:p>
          <w:p w:rsidR="00167DB2" w:rsidRPr="00167DB2" w:rsidRDefault="00167DB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7D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День памяти и скорби</w:t>
            </w:r>
          </w:p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«Но память, как волна, поднимается со дна»</w:t>
            </w:r>
          </w:p>
        </w:tc>
        <w:tc>
          <w:tcPr>
            <w:tcW w:w="2003" w:type="dxa"/>
            <w:hideMark/>
          </w:tcPr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 мая</w:t>
            </w:r>
          </w:p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2022г.</w:t>
            </w:r>
          </w:p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15:30</w:t>
            </w:r>
          </w:p>
        </w:tc>
        <w:tc>
          <w:tcPr>
            <w:tcW w:w="2983" w:type="dxa"/>
            <w:hideMark/>
          </w:tcPr>
          <w:p w:rsidR="00167DB2" w:rsidRDefault="00167DB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Аргунская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центральная городская библиотека</w:t>
            </w:r>
          </w:p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3813" w:type="dxa"/>
            <w:hideMark/>
          </w:tcPr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Зав. АЦГБ</w:t>
            </w:r>
          </w:p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Э.А.</w:t>
            </w:r>
          </w:p>
        </w:tc>
      </w:tr>
      <w:tr w:rsidR="00167DB2" w:rsidTr="004E0581">
        <w:tc>
          <w:tcPr>
            <w:tcW w:w="1321" w:type="dxa"/>
          </w:tcPr>
          <w:p w:rsidR="00167DB2" w:rsidRDefault="00167DB2" w:rsidP="004E058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167DB2" w:rsidRDefault="00167DB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«История города Аргун в фотографиях» (6+) Выставка</w:t>
            </w:r>
          </w:p>
        </w:tc>
        <w:tc>
          <w:tcPr>
            <w:tcW w:w="2003" w:type="dxa"/>
            <w:hideMark/>
          </w:tcPr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 мая</w:t>
            </w:r>
          </w:p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2022г.</w:t>
            </w:r>
          </w:p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11:10</w:t>
            </w:r>
          </w:p>
        </w:tc>
        <w:tc>
          <w:tcPr>
            <w:tcW w:w="2983" w:type="dxa"/>
            <w:hideMark/>
          </w:tcPr>
          <w:p w:rsidR="00167DB2" w:rsidRDefault="00167DB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Центральная детская библиотека-филиал №1</w:t>
            </w:r>
          </w:p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зал     </w:t>
            </w:r>
          </w:p>
        </w:tc>
        <w:tc>
          <w:tcPr>
            <w:tcW w:w="3813" w:type="dxa"/>
            <w:hideMark/>
          </w:tcPr>
          <w:p w:rsidR="00167DB2" w:rsidRDefault="00167DB2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Зав. ЦДБ-филиала№1</w:t>
            </w:r>
          </w:p>
          <w:p w:rsidR="00167DB2" w:rsidRDefault="00167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Амхан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</w:t>
            </w:r>
          </w:p>
        </w:tc>
      </w:tr>
      <w:tr w:rsidR="009F46AE" w:rsidTr="004E0581">
        <w:tc>
          <w:tcPr>
            <w:tcW w:w="1321" w:type="dxa"/>
          </w:tcPr>
          <w:p w:rsidR="009F46AE" w:rsidRDefault="009F46AE" w:rsidP="004E058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9F46AE" w:rsidRDefault="009F46AE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Краеведческое ассорти для умников «Всё обо всем!»</w:t>
            </w:r>
          </w:p>
        </w:tc>
        <w:tc>
          <w:tcPr>
            <w:tcW w:w="2003" w:type="dxa"/>
            <w:hideMark/>
          </w:tcPr>
          <w:p w:rsidR="009F46AE" w:rsidRDefault="009F46A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 июня</w:t>
            </w:r>
          </w:p>
          <w:p w:rsidR="009F46AE" w:rsidRDefault="009F46A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2022г.</w:t>
            </w:r>
          </w:p>
          <w:p w:rsidR="009F46AE" w:rsidRDefault="009F46A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15:30</w:t>
            </w:r>
          </w:p>
        </w:tc>
        <w:tc>
          <w:tcPr>
            <w:tcW w:w="2983" w:type="dxa"/>
            <w:hideMark/>
          </w:tcPr>
          <w:p w:rsidR="009F46AE" w:rsidRDefault="009F46AE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Аргунская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городская библиотка-филиал№2</w:t>
            </w:r>
          </w:p>
          <w:p w:rsidR="009F46AE" w:rsidRDefault="009F46A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3813" w:type="dxa"/>
            <w:hideMark/>
          </w:tcPr>
          <w:p w:rsidR="009F46AE" w:rsidRDefault="009F46AE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Зав. АГБ-филиала№2</w:t>
            </w:r>
          </w:p>
          <w:p w:rsidR="009F46AE" w:rsidRDefault="009F46A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Амалаева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А.Б.</w:t>
            </w:r>
          </w:p>
        </w:tc>
      </w:tr>
      <w:tr w:rsidR="009F46AE" w:rsidTr="004E0581">
        <w:tc>
          <w:tcPr>
            <w:tcW w:w="1321" w:type="dxa"/>
          </w:tcPr>
          <w:p w:rsidR="009F46AE" w:rsidRDefault="009F46AE" w:rsidP="004E058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9F46AE" w:rsidRDefault="009F46AE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памяти и скорби Великой Отечественной Войны и обороны братской крепости (1941) </w:t>
            </w:r>
          </w:p>
          <w:p w:rsidR="009F46AE" w:rsidRDefault="009F46A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Час памяти: «Когда пылала Родина в огне»</w:t>
            </w:r>
          </w:p>
        </w:tc>
        <w:tc>
          <w:tcPr>
            <w:tcW w:w="2003" w:type="dxa"/>
            <w:hideMark/>
          </w:tcPr>
          <w:p w:rsidR="009F46AE" w:rsidRDefault="009F46A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 июня</w:t>
            </w:r>
          </w:p>
          <w:p w:rsidR="009F46AE" w:rsidRDefault="009F46A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2022г.</w:t>
            </w:r>
          </w:p>
          <w:p w:rsidR="009F46AE" w:rsidRDefault="009F46A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10:00</w:t>
            </w:r>
          </w:p>
        </w:tc>
        <w:tc>
          <w:tcPr>
            <w:tcW w:w="2983" w:type="dxa"/>
            <w:hideMark/>
          </w:tcPr>
          <w:p w:rsidR="009F46AE" w:rsidRDefault="009F46AE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Аргунская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городская библиотка-филиал№2</w:t>
            </w:r>
          </w:p>
          <w:p w:rsidR="009F46AE" w:rsidRDefault="009F46A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3813" w:type="dxa"/>
            <w:hideMark/>
          </w:tcPr>
          <w:p w:rsidR="009F46AE" w:rsidRDefault="009F46AE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Зав. АГБ-филиала№2</w:t>
            </w:r>
          </w:p>
          <w:p w:rsidR="009F46AE" w:rsidRDefault="009F46A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Амалаева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А.Б.</w:t>
            </w:r>
          </w:p>
        </w:tc>
      </w:tr>
      <w:tr w:rsidR="009F46AE" w:rsidTr="004E0581">
        <w:tc>
          <w:tcPr>
            <w:tcW w:w="1321" w:type="dxa"/>
          </w:tcPr>
          <w:p w:rsidR="009F46AE" w:rsidRDefault="009F46AE" w:rsidP="004E058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9F46AE" w:rsidRDefault="009F46A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День памяти и скорби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(Учреждён указом Президента в 1996 г. в честь памяти защитников Отечества и начала Великой Отечественной войны 1941–1945 гг.)</w:t>
            </w:r>
          </w:p>
          <w:p w:rsidR="009F46AE" w:rsidRDefault="009F46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46AE" w:rsidRDefault="009F46A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памяти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03" w:type="dxa"/>
            <w:hideMark/>
          </w:tcPr>
          <w:p w:rsidR="009F46AE" w:rsidRDefault="009F46A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 июня</w:t>
            </w:r>
          </w:p>
          <w:p w:rsidR="009F46AE" w:rsidRDefault="009F46A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2022г.</w:t>
            </w:r>
          </w:p>
          <w:p w:rsidR="009F46AE" w:rsidRDefault="009F46A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11:30</w:t>
            </w:r>
          </w:p>
        </w:tc>
        <w:tc>
          <w:tcPr>
            <w:tcW w:w="2983" w:type="dxa"/>
            <w:hideMark/>
          </w:tcPr>
          <w:p w:rsidR="009F46AE" w:rsidRDefault="009F46AE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Аргунская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центральная городская библиотека</w:t>
            </w:r>
          </w:p>
          <w:p w:rsidR="009F46AE" w:rsidRDefault="009F46A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3813" w:type="dxa"/>
            <w:hideMark/>
          </w:tcPr>
          <w:p w:rsidR="009F46AE" w:rsidRDefault="009F46A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Зав. АЦГБ</w:t>
            </w:r>
          </w:p>
          <w:p w:rsidR="009F46AE" w:rsidRDefault="009F46A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Э.А.</w:t>
            </w:r>
          </w:p>
        </w:tc>
      </w:tr>
      <w:tr w:rsidR="004E0581" w:rsidTr="004E0581">
        <w:tc>
          <w:tcPr>
            <w:tcW w:w="1321" w:type="dxa"/>
          </w:tcPr>
          <w:p w:rsidR="004E0581" w:rsidRDefault="004E0581" w:rsidP="004E058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4E0581" w:rsidRDefault="004E05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День партизан и подпольщиков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(Учреждён в 2010 г. в соответствии с Федеральным законом «О днях воинской славы 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памятных датах России»)</w:t>
            </w:r>
          </w:p>
          <w:p w:rsidR="004E0581" w:rsidRPr="004E0581" w:rsidRDefault="004E05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0581">
              <w:rPr>
                <w:rFonts w:ascii="Times New Roman" w:hAnsi="Times New Roman"/>
                <w:sz w:val="28"/>
                <w:szCs w:val="28"/>
                <w:lang w:val="ru-RU"/>
              </w:rPr>
              <w:t>Урок мужества</w:t>
            </w:r>
          </w:p>
          <w:p w:rsidR="004E0581" w:rsidRDefault="004E05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«Подвигу народа быть в веках»</w:t>
            </w:r>
          </w:p>
        </w:tc>
        <w:tc>
          <w:tcPr>
            <w:tcW w:w="2003" w:type="dxa"/>
            <w:hideMark/>
          </w:tcPr>
          <w:p w:rsidR="004E0581" w:rsidRDefault="004E05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 июня</w:t>
            </w:r>
          </w:p>
          <w:p w:rsidR="004E0581" w:rsidRDefault="004E05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2022г.</w:t>
            </w:r>
          </w:p>
          <w:p w:rsidR="004E0581" w:rsidRDefault="004E05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11:30</w:t>
            </w:r>
          </w:p>
        </w:tc>
        <w:tc>
          <w:tcPr>
            <w:tcW w:w="2983" w:type="dxa"/>
            <w:hideMark/>
          </w:tcPr>
          <w:p w:rsidR="004E0581" w:rsidRDefault="004E058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Аргунская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центральная городская библиотека</w:t>
            </w:r>
          </w:p>
          <w:p w:rsidR="004E0581" w:rsidRDefault="004E05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3813" w:type="dxa"/>
            <w:hideMark/>
          </w:tcPr>
          <w:p w:rsidR="004E0581" w:rsidRDefault="004E05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Зав. АЦГБ</w:t>
            </w:r>
          </w:p>
          <w:p w:rsidR="004E0581" w:rsidRDefault="004E05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Э.А.</w:t>
            </w:r>
          </w:p>
        </w:tc>
      </w:tr>
    </w:tbl>
    <w:p w:rsidR="004E0581" w:rsidRPr="004E0581" w:rsidRDefault="004E0581">
      <w:pPr>
        <w:rPr>
          <w:rFonts w:ascii="Times New Roman" w:hAnsi="Times New Roman"/>
          <w:sz w:val="28"/>
          <w:szCs w:val="28"/>
          <w:lang w:val="ru-RU"/>
        </w:rPr>
      </w:pPr>
      <w:r w:rsidRPr="004E0581">
        <w:rPr>
          <w:rFonts w:ascii="Times New Roman" w:hAnsi="Times New Roman"/>
          <w:sz w:val="28"/>
          <w:szCs w:val="28"/>
          <w:lang w:val="ru-RU"/>
        </w:rPr>
        <w:t xml:space="preserve">Составитель: Зав. МБО                                                                                                                                                                                            </w:t>
      </w:r>
      <w:proofErr w:type="spellStart"/>
      <w:r w:rsidRPr="004E0581">
        <w:rPr>
          <w:rFonts w:ascii="Times New Roman" w:hAnsi="Times New Roman"/>
          <w:sz w:val="28"/>
          <w:szCs w:val="28"/>
          <w:lang w:val="ru-RU"/>
        </w:rPr>
        <w:t>Вахаева</w:t>
      </w:r>
      <w:proofErr w:type="spellEnd"/>
      <w:r w:rsidRPr="004E0581">
        <w:rPr>
          <w:rFonts w:ascii="Times New Roman" w:hAnsi="Times New Roman"/>
          <w:sz w:val="28"/>
          <w:szCs w:val="28"/>
          <w:lang w:val="ru-RU"/>
        </w:rPr>
        <w:t xml:space="preserve"> М.С.</w:t>
      </w:r>
    </w:p>
    <w:sectPr w:rsidR="004E0581" w:rsidRPr="004E0581" w:rsidSect="008870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BD4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1084D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92016"/>
    <w:multiLevelType w:val="hybridMultilevel"/>
    <w:tmpl w:val="467094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587059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E1436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EA5D10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F3809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25273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C15AEC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726832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6A4DCE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7E0400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984452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D7262A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036898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14"/>
  </w:num>
  <w:num w:numId="6">
    <w:abstractNumId w:val="11"/>
  </w:num>
  <w:num w:numId="7">
    <w:abstractNumId w:val="12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  <w:num w:numId="12">
    <w:abstractNumId w:val="7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F6"/>
    <w:rsid w:val="00167DB2"/>
    <w:rsid w:val="004E0581"/>
    <w:rsid w:val="00687B74"/>
    <w:rsid w:val="008870F6"/>
    <w:rsid w:val="009F46AE"/>
    <w:rsid w:val="00D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2AE6C5"/>
  <w15:chartTrackingRefBased/>
  <w15:docId w15:val="{0DB63318-84B3-4716-B81A-2FC911C7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F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0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2022-02-15T08:07:00Z</dcterms:created>
  <dcterms:modified xsi:type="dcterms:W3CDTF">2022-02-15T09:39:00Z</dcterms:modified>
</cp:coreProperties>
</file>